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7CCBF" w14:textId="368DB002" w:rsidR="00F861C9" w:rsidRPr="00F861C9" w:rsidRDefault="00F861C9" w:rsidP="00F861C9">
      <w:pPr>
        <w:pStyle w:val="NormaleWeb"/>
        <w:spacing w:line="276" w:lineRule="auto"/>
        <w:ind w:left="0" w:right="0"/>
        <w:jc w:val="right"/>
        <w:rPr>
          <w:rFonts w:ascii="Calibri" w:hAnsi="Calibri" w:cs="Calibri"/>
          <w:sz w:val="22"/>
          <w:szCs w:val="22"/>
        </w:rPr>
      </w:pPr>
      <w:r w:rsidRPr="00F861C9">
        <w:rPr>
          <w:rFonts w:ascii="Calibri" w:hAnsi="Calibri" w:cs="Calibri"/>
          <w:sz w:val="22"/>
          <w:szCs w:val="22"/>
        </w:rPr>
        <w:t>Trento, 9 ottobre 2021</w:t>
      </w:r>
    </w:p>
    <w:p w14:paraId="5E8056AE" w14:textId="77777777" w:rsidR="00F861C9" w:rsidRPr="00F861C9" w:rsidRDefault="00F861C9" w:rsidP="000A02D9">
      <w:pPr>
        <w:pStyle w:val="NormaleWeb"/>
        <w:spacing w:line="276" w:lineRule="auto"/>
        <w:ind w:left="0" w:right="0"/>
        <w:jc w:val="both"/>
        <w:rPr>
          <w:rFonts w:ascii="Calibri" w:hAnsi="Calibri" w:cs="Calibri"/>
          <w:b/>
          <w:bCs/>
          <w:color w:val="002060"/>
          <w:sz w:val="2"/>
          <w:szCs w:val="2"/>
        </w:rPr>
      </w:pPr>
    </w:p>
    <w:p w14:paraId="76A6DD31" w14:textId="5CAAD77F" w:rsidR="000A02D9" w:rsidRPr="00F861C9" w:rsidRDefault="00F861C9" w:rsidP="000A02D9">
      <w:pPr>
        <w:pStyle w:val="NormaleWeb"/>
        <w:spacing w:line="276" w:lineRule="auto"/>
        <w:ind w:left="0" w:right="0"/>
        <w:jc w:val="both"/>
        <w:rPr>
          <w:rFonts w:ascii="Calibri" w:hAnsi="Calibri" w:cs="Calibri"/>
          <w:b/>
          <w:bCs/>
          <w:color w:val="002060"/>
          <w:sz w:val="32"/>
          <w:szCs w:val="32"/>
        </w:rPr>
      </w:pPr>
      <w:r w:rsidRPr="00F861C9">
        <w:rPr>
          <w:rFonts w:ascii="Calibri" w:hAnsi="Calibri" w:cs="Calibri"/>
          <w:b/>
          <w:bCs/>
          <w:color w:val="002060"/>
          <w:sz w:val="32"/>
          <w:szCs w:val="32"/>
        </w:rPr>
        <w:t>Nasce il Consiglio di Chiese di Trento: domenica in Cattedrale (ore 18) preghiera ecumenica per la firma dell</w:t>
      </w:r>
      <w:r>
        <w:rPr>
          <w:rFonts w:ascii="Calibri" w:hAnsi="Calibri" w:cs="Calibri"/>
          <w:b/>
          <w:bCs/>
          <w:color w:val="002060"/>
          <w:sz w:val="32"/>
          <w:szCs w:val="32"/>
        </w:rPr>
        <w:t>o</w:t>
      </w:r>
      <w:r w:rsidRPr="00F861C9">
        <w:rPr>
          <w:rFonts w:ascii="Calibri" w:hAnsi="Calibri" w:cs="Calibri"/>
          <w:b/>
          <w:bCs/>
          <w:color w:val="002060"/>
          <w:sz w:val="32"/>
          <w:szCs w:val="32"/>
        </w:rPr>
        <w:t xml:space="preserve"> statuto</w:t>
      </w:r>
    </w:p>
    <w:p w14:paraId="5A7A4965" w14:textId="77777777" w:rsidR="000A02D9" w:rsidRPr="00F861C9" w:rsidRDefault="000A02D9" w:rsidP="000A02D9">
      <w:pPr>
        <w:pStyle w:val="NormaleWeb"/>
        <w:spacing w:line="276" w:lineRule="auto"/>
        <w:ind w:left="0" w:right="0"/>
        <w:jc w:val="both"/>
        <w:rPr>
          <w:rFonts w:ascii="Calibri" w:hAnsi="Calibri" w:cs="Calibri"/>
          <w:sz w:val="2"/>
          <w:szCs w:val="2"/>
        </w:rPr>
      </w:pPr>
    </w:p>
    <w:p w14:paraId="4B5396A4" w14:textId="6CF8B790" w:rsidR="000A02D9" w:rsidRPr="000A02D9" w:rsidRDefault="000A02D9" w:rsidP="000A02D9">
      <w:pPr>
        <w:pStyle w:val="NormaleWeb"/>
        <w:spacing w:line="276" w:lineRule="auto"/>
        <w:ind w:left="0" w:right="0"/>
        <w:jc w:val="both"/>
        <w:rPr>
          <w:rFonts w:ascii="Calibri" w:eastAsia="Times New Roman" w:hAnsi="Calibri" w:cs="Calibri"/>
          <w:sz w:val="26"/>
          <w:szCs w:val="26"/>
        </w:rPr>
      </w:pPr>
      <w:r>
        <w:rPr>
          <w:rFonts w:ascii="Calibri" w:hAnsi="Calibri" w:cs="Calibri"/>
          <w:sz w:val="26"/>
          <w:szCs w:val="26"/>
        </w:rPr>
        <w:t>Domani, d</w:t>
      </w:r>
      <w:r w:rsidRPr="000A02D9">
        <w:rPr>
          <w:rFonts w:ascii="Calibri" w:hAnsi="Calibri" w:cs="Calibri"/>
          <w:sz w:val="26"/>
          <w:szCs w:val="26"/>
        </w:rPr>
        <w:t xml:space="preserve">omenica 10 ottobre, alle </w:t>
      </w:r>
      <w:r w:rsidR="00655592">
        <w:rPr>
          <w:rFonts w:ascii="Calibri" w:hAnsi="Calibri" w:cs="Calibri"/>
          <w:sz w:val="26"/>
          <w:szCs w:val="26"/>
        </w:rPr>
        <w:t xml:space="preserve">ore </w:t>
      </w:r>
      <w:r w:rsidRPr="000A02D9">
        <w:rPr>
          <w:rFonts w:ascii="Calibri" w:hAnsi="Calibri" w:cs="Calibri"/>
          <w:sz w:val="26"/>
          <w:szCs w:val="26"/>
        </w:rPr>
        <w:t>18 in Cattedrale a Trento (</w:t>
      </w:r>
      <w:hyperlink r:id="rId11" w:history="1">
        <w:r w:rsidRPr="000A02D9">
          <w:rPr>
            <w:rStyle w:val="Collegamentoipertestuale"/>
            <w:rFonts w:ascii="Calibri" w:hAnsi="Calibri" w:cs="Calibri"/>
            <w:color w:val="auto"/>
            <w:sz w:val="26"/>
            <w:szCs w:val="26"/>
            <w:u w:val="none"/>
          </w:rPr>
          <w:t xml:space="preserve">diretta streaming video </w:t>
        </w:r>
        <w:r w:rsidRPr="000A02D9">
          <w:rPr>
            <w:rStyle w:val="Collegamentoipertestuale"/>
            <w:rFonts w:ascii="Calibri" w:hAnsi="Calibri" w:cs="Calibri"/>
            <w:color w:val="auto"/>
            <w:sz w:val="26"/>
            <w:szCs w:val="26"/>
            <w:u w:val="none"/>
          </w:rPr>
          <w:t xml:space="preserve">- </w:t>
        </w:r>
        <w:r w:rsidRPr="000A02D9">
          <w:rPr>
            <w:rStyle w:val="Collegamentoipertestuale"/>
            <w:rFonts w:ascii="Calibri" w:hAnsi="Calibri" w:cs="Calibri"/>
            <w:color w:val="auto"/>
            <w:sz w:val="26"/>
            <w:szCs w:val="26"/>
          </w:rPr>
          <w:t>LINK</w:t>
        </w:r>
      </w:hyperlink>
      <w:r w:rsidRPr="000A02D9">
        <w:rPr>
          <w:rFonts w:ascii="Calibri" w:hAnsi="Calibri" w:cs="Calibri"/>
          <w:sz w:val="26"/>
          <w:szCs w:val="26"/>
        </w:rPr>
        <w:t xml:space="preserve">), </w:t>
      </w:r>
      <w:r>
        <w:rPr>
          <w:rFonts w:ascii="Calibri" w:hAnsi="Calibri" w:cs="Calibri"/>
          <w:sz w:val="26"/>
          <w:szCs w:val="26"/>
        </w:rPr>
        <w:t xml:space="preserve">è in programma </w:t>
      </w:r>
      <w:r w:rsidRPr="000A02D9">
        <w:rPr>
          <w:rFonts w:ascii="Calibri" w:hAnsi="Calibri" w:cs="Calibri"/>
          <w:sz w:val="26"/>
          <w:szCs w:val="26"/>
        </w:rPr>
        <w:t>un momento di </w:t>
      </w:r>
      <w:r w:rsidRPr="000A02D9">
        <w:rPr>
          <w:rStyle w:val="Enfasigrassetto"/>
          <w:rFonts w:ascii="Calibri" w:hAnsi="Calibri" w:cs="Calibri"/>
          <w:sz w:val="26"/>
          <w:szCs w:val="26"/>
        </w:rPr>
        <w:t>preghiera ecumenica</w:t>
      </w:r>
      <w:r w:rsidRPr="000A02D9">
        <w:rPr>
          <w:rFonts w:ascii="Calibri" w:hAnsi="Calibri" w:cs="Calibri"/>
          <w:sz w:val="26"/>
          <w:szCs w:val="26"/>
        </w:rPr>
        <w:t> per celebrare la nascita del </w:t>
      </w:r>
      <w:r w:rsidRPr="000A02D9">
        <w:rPr>
          <w:rStyle w:val="Enfasigrassetto"/>
          <w:rFonts w:ascii="Calibri" w:hAnsi="Calibri" w:cs="Calibri"/>
          <w:sz w:val="26"/>
          <w:szCs w:val="26"/>
        </w:rPr>
        <w:t>Consiglio di Chiese di Trento</w:t>
      </w:r>
      <w:r>
        <w:rPr>
          <w:rStyle w:val="Enfasigrassetto"/>
          <w:rFonts w:ascii="Calibri" w:hAnsi="Calibri" w:cs="Calibri"/>
          <w:sz w:val="26"/>
          <w:szCs w:val="26"/>
        </w:rPr>
        <w:t xml:space="preserve">. </w:t>
      </w:r>
      <w:r w:rsidRPr="000A02D9">
        <w:rPr>
          <w:rStyle w:val="Enfasigrassetto"/>
          <w:rFonts w:ascii="Calibri" w:hAnsi="Calibri" w:cs="Calibri"/>
          <w:b w:val="0"/>
          <w:bCs w:val="0"/>
          <w:sz w:val="26"/>
          <w:szCs w:val="26"/>
        </w:rPr>
        <w:t>S</w:t>
      </w:r>
      <w:r>
        <w:rPr>
          <w:rStyle w:val="Enfasigrassetto"/>
          <w:rFonts w:ascii="Calibri" w:hAnsi="Calibri" w:cs="Calibri"/>
          <w:b w:val="0"/>
          <w:bCs w:val="0"/>
          <w:sz w:val="26"/>
          <w:szCs w:val="26"/>
        </w:rPr>
        <w:t>i</w:t>
      </w:r>
      <w:r w:rsidRPr="000A02D9">
        <w:rPr>
          <w:rFonts w:ascii="Calibri" w:hAnsi="Calibri" w:cs="Calibri"/>
          <w:b/>
          <w:bCs/>
          <w:sz w:val="26"/>
          <w:szCs w:val="26"/>
        </w:rPr>
        <w:t xml:space="preserve"> </w:t>
      </w:r>
      <w:r w:rsidRPr="000A02D9">
        <w:rPr>
          <w:rFonts w:ascii="Calibri" w:hAnsi="Calibri" w:cs="Calibri"/>
          <w:sz w:val="26"/>
          <w:szCs w:val="26"/>
        </w:rPr>
        <w:t xml:space="preserve">tratta di una realtà già presente in molte città in Italia e nel mondo. L’obiettivo è </w:t>
      </w:r>
      <w:r>
        <w:rPr>
          <w:rFonts w:ascii="Calibri" w:hAnsi="Calibri" w:cs="Calibri"/>
          <w:sz w:val="26"/>
          <w:szCs w:val="26"/>
        </w:rPr>
        <w:t xml:space="preserve">ora </w:t>
      </w:r>
      <w:r w:rsidRPr="000A02D9">
        <w:rPr>
          <w:rFonts w:ascii="Calibri" w:hAnsi="Calibri" w:cs="Calibri"/>
          <w:sz w:val="26"/>
          <w:szCs w:val="26"/>
        </w:rPr>
        <w:t>quello di mettere attorno allo stesso tavolo le tante voci cristiane che arricchiscono anche il territorio</w:t>
      </w:r>
      <w:r>
        <w:rPr>
          <w:rFonts w:ascii="Calibri" w:hAnsi="Calibri" w:cs="Calibri"/>
          <w:sz w:val="26"/>
          <w:szCs w:val="26"/>
        </w:rPr>
        <w:t xml:space="preserve"> trentino</w:t>
      </w:r>
      <w:r w:rsidRPr="000A02D9">
        <w:rPr>
          <w:rFonts w:ascii="Calibri" w:hAnsi="Calibri" w:cs="Calibri"/>
          <w:sz w:val="26"/>
          <w:szCs w:val="26"/>
        </w:rPr>
        <w:t xml:space="preserve">, e questo indipendentemente da chi ha numeri più grandi </w:t>
      </w:r>
      <w:r>
        <w:rPr>
          <w:rFonts w:ascii="Calibri" w:hAnsi="Calibri" w:cs="Calibri"/>
          <w:sz w:val="26"/>
          <w:szCs w:val="26"/>
        </w:rPr>
        <w:t xml:space="preserve">o </w:t>
      </w:r>
      <w:r w:rsidRPr="000A02D9">
        <w:rPr>
          <w:rFonts w:ascii="Calibri" w:hAnsi="Calibri" w:cs="Calibri"/>
          <w:sz w:val="26"/>
          <w:szCs w:val="26"/>
        </w:rPr>
        <w:t>una dimensione più modesta.</w:t>
      </w:r>
    </w:p>
    <w:p w14:paraId="5FB85AD7" w14:textId="629BB284" w:rsidR="000A02D9" w:rsidRDefault="000A02D9" w:rsidP="000A02D9">
      <w:pPr>
        <w:pStyle w:val="NormaleWeb"/>
        <w:spacing w:line="276" w:lineRule="auto"/>
        <w:ind w:left="0" w:right="0"/>
        <w:jc w:val="both"/>
        <w:rPr>
          <w:rFonts w:ascii="Calibri" w:hAnsi="Calibri" w:cs="Calibri"/>
          <w:sz w:val="26"/>
          <w:szCs w:val="26"/>
        </w:rPr>
      </w:pPr>
      <w:r w:rsidRPr="000A02D9">
        <w:rPr>
          <w:rFonts w:ascii="Calibri" w:hAnsi="Calibri" w:cs="Calibri"/>
          <w:sz w:val="26"/>
          <w:szCs w:val="26"/>
        </w:rPr>
        <w:t xml:space="preserve">“L’appuntamento è carico di significato </w:t>
      </w:r>
      <w:r>
        <w:rPr>
          <w:rFonts w:ascii="Calibri" w:hAnsi="Calibri" w:cs="Calibri"/>
          <w:sz w:val="26"/>
          <w:szCs w:val="26"/>
        </w:rPr>
        <w:t>–</w:t>
      </w:r>
      <w:r>
        <w:rPr>
          <w:rFonts w:ascii="Calibri" w:hAnsi="Calibri" w:cs="Calibri"/>
          <w:sz w:val="26"/>
          <w:szCs w:val="26"/>
        </w:rPr>
        <w:t xml:space="preserve"> </w:t>
      </w:r>
      <w:r w:rsidRPr="000A02D9">
        <w:rPr>
          <w:rFonts w:ascii="Calibri" w:hAnsi="Calibri" w:cs="Calibri"/>
          <w:sz w:val="26"/>
          <w:szCs w:val="26"/>
        </w:rPr>
        <w:t>spiega </w:t>
      </w:r>
      <w:r w:rsidRPr="000A02D9">
        <w:rPr>
          <w:rStyle w:val="Enfasigrassetto"/>
          <w:rFonts w:ascii="Calibri" w:hAnsi="Calibri" w:cs="Calibri"/>
          <w:sz w:val="26"/>
          <w:szCs w:val="26"/>
        </w:rPr>
        <w:t>don Cristiano Bettega</w:t>
      </w:r>
      <w:r w:rsidRPr="000A02D9">
        <w:rPr>
          <w:rFonts w:ascii="Calibri" w:hAnsi="Calibri" w:cs="Calibri"/>
          <w:sz w:val="26"/>
          <w:szCs w:val="26"/>
        </w:rPr>
        <w:t>, delegato per l’Area Testimonianza e Impegno Sociale dell’Arcidiocesi</w:t>
      </w:r>
      <w:r>
        <w:rPr>
          <w:rFonts w:ascii="Calibri" w:hAnsi="Calibri" w:cs="Calibri"/>
          <w:sz w:val="26"/>
          <w:szCs w:val="26"/>
        </w:rPr>
        <w:t xml:space="preserve"> </w:t>
      </w:r>
      <w:r>
        <w:rPr>
          <w:rFonts w:ascii="Calibri" w:hAnsi="Calibri" w:cs="Calibri"/>
          <w:sz w:val="26"/>
          <w:szCs w:val="26"/>
        </w:rPr>
        <w:t>–</w:t>
      </w:r>
      <w:r w:rsidRPr="000A02D9">
        <w:rPr>
          <w:rFonts w:ascii="Calibri" w:hAnsi="Calibri" w:cs="Calibri"/>
          <w:sz w:val="26"/>
          <w:szCs w:val="26"/>
        </w:rPr>
        <w:t xml:space="preserve"> perché diverse Chiese cristiane presenti in Trentino firmano insieme lo statuto del Consiglio di Chiese, che così inizia il suo cammino. Dare avvio ad un Consiglio di Chiese significa riconoscere che ciò che unisce i cristiani è molto più importante e più forte di ciò che ancora li divide</w:t>
      </w:r>
      <w:r>
        <w:rPr>
          <w:rFonts w:ascii="Calibri" w:hAnsi="Calibri" w:cs="Calibri"/>
          <w:sz w:val="26"/>
          <w:szCs w:val="26"/>
        </w:rPr>
        <w:t>”</w:t>
      </w:r>
      <w:r w:rsidRPr="000A02D9">
        <w:rPr>
          <w:rFonts w:ascii="Calibri" w:hAnsi="Calibri" w:cs="Calibri"/>
          <w:sz w:val="26"/>
          <w:szCs w:val="26"/>
        </w:rPr>
        <w:t xml:space="preserve">. </w:t>
      </w:r>
    </w:p>
    <w:p w14:paraId="60C6F77B" w14:textId="211A012D" w:rsidR="000A02D9" w:rsidRPr="000A02D9" w:rsidRDefault="000A02D9" w:rsidP="000A02D9">
      <w:pPr>
        <w:pStyle w:val="NormaleWeb"/>
        <w:spacing w:line="276" w:lineRule="auto"/>
        <w:ind w:left="0" w:right="0"/>
        <w:jc w:val="both"/>
        <w:rPr>
          <w:rFonts w:ascii="Calibri" w:hAnsi="Calibri" w:cs="Calibri"/>
          <w:sz w:val="26"/>
          <w:szCs w:val="26"/>
        </w:rPr>
      </w:pPr>
      <w:r w:rsidRPr="000A02D9">
        <w:rPr>
          <w:rFonts w:ascii="Calibri" w:hAnsi="Calibri" w:cs="Calibri"/>
          <w:sz w:val="26"/>
          <w:szCs w:val="26"/>
        </w:rPr>
        <w:t xml:space="preserve">Otto Chiese di tradizione ortodossa, protestante e cattolica da domenica parleranno quasi ad una sola voce. </w:t>
      </w:r>
      <w:r>
        <w:rPr>
          <w:rFonts w:ascii="Calibri" w:hAnsi="Calibri" w:cs="Calibri"/>
          <w:sz w:val="26"/>
          <w:szCs w:val="26"/>
        </w:rPr>
        <w:t xml:space="preserve">La </w:t>
      </w:r>
      <w:r w:rsidRPr="000A02D9">
        <w:rPr>
          <w:rFonts w:ascii="Calibri" w:hAnsi="Calibri" w:cs="Calibri"/>
          <w:sz w:val="26"/>
          <w:szCs w:val="26"/>
        </w:rPr>
        <w:t>firma</w:t>
      </w:r>
      <w:r>
        <w:rPr>
          <w:rFonts w:ascii="Calibri" w:hAnsi="Calibri" w:cs="Calibri"/>
          <w:sz w:val="26"/>
          <w:szCs w:val="26"/>
        </w:rPr>
        <w:t xml:space="preserve"> comune sullo statuto del Consiglio</w:t>
      </w:r>
      <w:r w:rsidRPr="000A02D9">
        <w:rPr>
          <w:rFonts w:ascii="Calibri" w:hAnsi="Calibri" w:cs="Calibri"/>
          <w:sz w:val="26"/>
          <w:szCs w:val="26"/>
        </w:rPr>
        <w:t>, nel contesto di una preghiera ecumenica comune tra le Chiese, assume una valenza storica</w:t>
      </w:r>
      <w:r>
        <w:rPr>
          <w:rFonts w:ascii="Calibri" w:hAnsi="Calibri" w:cs="Calibri"/>
          <w:sz w:val="26"/>
          <w:szCs w:val="26"/>
        </w:rPr>
        <w:t>. “I</w:t>
      </w:r>
      <w:r w:rsidRPr="000A02D9">
        <w:rPr>
          <w:rFonts w:ascii="Calibri" w:hAnsi="Calibri" w:cs="Calibri"/>
          <w:sz w:val="26"/>
          <w:szCs w:val="26"/>
        </w:rPr>
        <w:t xml:space="preserve">l </w:t>
      </w:r>
      <w:r>
        <w:rPr>
          <w:rFonts w:ascii="Calibri" w:hAnsi="Calibri" w:cs="Calibri"/>
          <w:sz w:val="26"/>
          <w:szCs w:val="26"/>
        </w:rPr>
        <w:t>D</w:t>
      </w:r>
      <w:r w:rsidRPr="000A02D9">
        <w:rPr>
          <w:rFonts w:ascii="Calibri" w:hAnsi="Calibri" w:cs="Calibri"/>
          <w:sz w:val="26"/>
          <w:szCs w:val="26"/>
        </w:rPr>
        <w:t xml:space="preserve">uomo di Trento, che nel XVI secolo è stato testimone silenzioso della spaccatura tra cattolici e luterani, segna ora </w:t>
      </w:r>
      <w:r>
        <w:rPr>
          <w:rFonts w:ascii="Calibri" w:hAnsi="Calibri" w:cs="Calibri"/>
          <w:sz w:val="26"/>
          <w:szCs w:val="26"/>
        </w:rPr>
        <w:t xml:space="preserve">– sottolinea don Bettega </w:t>
      </w:r>
      <w:r>
        <w:rPr>
          <w:rFonts w:ascii="Calibri" w:hAnsi="Calibri" w:cs="Calibri"/>
          <w:sz w:val="26"/>
          <w:szCs w:val="26"/>
        </w:rPr>
        <w:t>–</w:t>
      </w:r>
      <w:r>
        <w:rPr>
          <w:rFonts w:ascii="Calibri" w:hAnsi="Calibri" w:cs="Calibri"/>
          <w:sz w:val="26"/>
          <w:szCs w:val="26"/>
        </w:rPr>
        <w:t xml:space="preserve"> </w:t>
      </w:r>
      <w:r w:rsidRPr="000A02D9">
        <w:rPr>
          <w:rFonts w:ascii="Calibri" w:hAnsi="Calibri" w:cs="Calibri"/>
          <w:sz w:val="26"/>
          <w:szCs w:val="26"/>
        </w:rPr>
        <w:t xml:space="preserve">un passo importante nel cammino di unità tra i credenti in Cristo. </w:t>
      </w:r>
      <w:r>
        <w:rPr>
          <w:rFonts w:ascii="Calibri" w:hAnsi="Calibri" w:cs="Calibri"/>
          <w:sz w:val="26"/>
          <w:szCs w:val="26"/>
        </w:rPr>
        <w:t xml:space="preserve">Anche la </w:t>
      </w:r>
      <w:r w:rsidR="00F861C9">
        <w:rPr>
          <w:rFonts w:ascii="Calibri" w:hAnsi="Calibri" w:cs="Calibri"/>
          <w:sz w:val="26"/>
          <w:szCs w:val="26"/>
        </w:rPr>
        <w:t>Ca</w:t>
      </w:r>
      <w:r>
        <w:rPr>
          <w:rFonts w:ascii="Calibri" w:hAnsi="Calibri" w:cs="Calibri"/>
          <w:sz w:val="26"/>
          <w:szCs w:val="26"/>
        </w:rPr>
        <w:t xml:space="preserve">ttedrale, </w:t>
      </w:r>
      <w:r w:rsidRPr="000A02D9">
        <w:rPr>
          <w:rFonts w:ascii="Calibri" w:hAnsi="Calibri" w:cs="Calibri"/>
          <w:sz w:val="26"/>
          <w:szCs w:val="26"/>
        </w:rPr>
        <w:t>ancora interessat</w:t>
      </w:r>
      <w:r>
        <w:rPr>
          <w:rFonts w:ascii="Calibri" w:hAnsi="Calibri" w:cs="Calibri"/>
          <w:sz w:val="26"/>
          <w:szCs w:val="26"/>
        </w:rPr>
        <w:t>a</w:t>
      </w:r>
      <w:r w:rsidRPr="000A02D9">
        <w:rPr>
          <w:rFonts w:ascii="Calibri" w:hAnsi="Calibri" w:cs="Calibri"/>
          <w:sz w:val="26"/>
          <w:szCs w:val="26"/>
        </w:rPr>
        <w:t xml:space="preserve"> da lavori, diventa così il segno di ciò che le Chiese sempre di più si impegnano a restaurare: il considerarsi realmente sorelle, il riconoscersi incamminate verso un’unità sempre più solida”.</w:t>
      </w:r>
    </w:p>
    <w:p w14:paraId="4C1104B9" w14:textId="77777777" w:rsidR="000A02D9" w:rsidRPr="000A02D9" w:rsidRDefault="000A02D9" w:rsidP="000A02D9">
      <w:pPr>
        <w:pStyle w:val="NormaleWeb"/>
        <w:spacing w:line="276" w:lineRule="auto"/>
        <w:ind w:left="0" w:right="0"/>
        <w:jc w:val="both"/>
        <w:rPr>
          <w:rFonts w:ascii="Calibri" w:hAnsi="Calibri" w:cs="Calibri"/>
          <w:sz w:val="26"/>
          <w:szCs w:val="26"/>
        </w:rPr>
      </w:pPr>
      <w:r w:rsidRPr="000A02D9">
        <w:rPr>
          <w:rFonts w:ascii="Calibri" w:hAnsi="Calibri" w:cs="Calibri"/>
          <w:sz w:val="26"/>
          <w:szCs w:val="26"/>
        </w:rPr>
        <w:t>Il Consiglio raggruppa </w:t>
      </w:r>
      <w:r w:rsidRPr="000A02D9">
        <w:rPr>
          <w:rStyle w:val="Enfasigrassetto"/>
          <w:rFonts w:ascii="Calibri" w:hAnsi="Calibri" w:cs="Calibri"/>
          <w:sz w:val="26"/>
          <w:szCs w:val="26"/>
        </w:rPr>
        <w:t xml:space="preserve">la Chiesa Cattolica Romana, la Chiesa Evangelica Valdese, le Comunità Evangeliche Luterane di Bolzano e Merano, la Diocesi Ortodossa </w:t>
      </w:r>
      <w:r w:rsidRPr="000A02D9">
        <w:rPr>
          <w:rStyle w:val="Enfasigrassetto"/>
          <w:rFonts w:ascii="Calibri" w:hAnsi="Calibri" w:cs="Calibri"/>
          <w:sz w:val="26"/>
          <w:szCs w:val="26"/>
        </w:rPr>
        <w:lastRenderedPageBreak/>
        <w:t xml:space="preserve">Romena, la Diocesi Ortodossa Russa, la </w:t>
      </w:r>
      <w:proofErr w:type="spellStart"/>
      <w:r w:rsidRPr="000A02D9">
        <w:rPr>
          <w:rStyle w:val="Enfasigrassetto"/>
          <w:rFonts w:ascii="Calibri" w:hAnsi="Calibri" w:cs="Calibri"/>
          <w:sz w:val="26"/>
          <w:szCs w:val="26"/>
        </w:rPr>
        <w:t>Foursquare</w:t>
      </w:r>
      <w:proofErr w:type="spellEnd"/>
      <w:r w:rsidRPr="000A02D9">
        <w:rPr>
          <w:rStyle w:val="Enfasigrassetto"/>
          <w:rFonts w:ascii="Calibri" w:hAnsi="Calibri" w:cs="Calibri"/>
          <w:sz w:val="26"/>
          <w:szCs w:val="26"/>
        </w:rPr>
        <w:t xml:space="preserve"> Gospel Italia, la Pakistan-Hindu Christian Community in Europe, la Chiesa Cristiana Avventista del Settimo Giorno del distretto di Bolzano-Trento</w:t>
      </w:r>
      <w:r w:rsidRPr="000A02D9">
        <w:rPr>
          <w:rFonts w:ascii="Calibri" w:hAnsi="Calibri" w:cs="Calibri"/>
          <w:sz w:val="26"/>
          <w:szCs w:val="26"/>
        </w:rPr>
        <w:t> (in qualità di osservatore).</w:t>
      </w:r>
    </w:p>
    <w:sectPr w:rsidR="000A02D9" w:rsidRPr="000A02D9" w:rsidSect="00C8644E">
      <w:headerReference w:type="even" r:id="rId12"/>
      <w:headerReference w:type="default" r:id="rId13"/>
      <w:footerReference w:type="even" r:id="rId14"/>
      <w:footerReference w:type="default" r:id="rId15"/>
      <w:headerReference w:type="first" r:id="rId16"/>
      <w:footerReference w:type="first" r:id="rId17"/>
      <w:pgSz w:w="11906" w:h="16838" w:code="9"/>
      <w:pgMar w:top="2835" w:right="1416" w:bottom="226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7B73F" w14:textId="77777777" w:rsidR="00114021" w:rsidRDefault="00114021" w:rsidP="00A66B18">
      <w:pPr>
        <w:spacing w:before="0" w:after="0"/>
      </w:pPr>
      <w:r>
        <w:separator/>
      </w:r>
    </w:p>
  </w:endnote>
  <w:endnote w:type="continuationSeparator" w:id="0">
    <w:p w14:paraId="34CD01FC" w14:textId="77777777" w:rsidR="00114021" w:rsidRDefault="00114021"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C25D" w14:textId="77777777" w:rsidR="00B558AF" w:rsidRDefault="00B558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CBCC" w14:textId="57CD9FFE" w:rsidR="00AC3C2C" w:rsidRPr="00132938" w:rsidRDefault="00AC3C2C">
    <w:pPr>
      <w:pStyle w:val="Pidipagina"/>
      <w:rPr>
        <w:rFonts w:ascii="Times New Roman" w:hAnsi="Times New Roman" w:cs="Times New Roman"/>
      </w:rPr>
    </w:pPr>
    <w:r w:rsidRPr="00132938">
      <w:rPr>
        <w:rFonts w:ascii="Times New Roman" w:hAnsi="Times New Roman" w:cs="Times New Roman"/>
        <w:noProof/>
      </w:rPr>
      <w:drawing>
        <wp:anchor distT="0" distB="0" distL="114300" distR="114300" simplePos="0" relativeHeight="251662336" behindDoc="0" locked="1" layoutInCell="1" allowOverlap="1" wp14:anchorId="067FBDC0" wp14:editId="6CE2BDA9">
          <wp:simplePos x="0" y="0"/>
          <wp:positionH relativeFrom="page">
            <wp:posOffset>0</wp:posOffset>
          </wp:positionH>
          <wp:positionV relativeFrom="page">
            <wp:posOffset>9610725</wp:posOffset>
          </wp:positionV>
          <wp:extent cx="7557770" cy="1078865"/>
          <wp:effectExtent l="0" t="0" r="5080" b="6985"/>
          <wp:wrapSquare wrapText="bothSides"/>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86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FA4B" w14:textId="77777777" w:rsidR="00B558AF" w:rsidRDefault="00B558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9A16C" w14:textId="77777777" w:rsidR="00114021" w:rsidRDefault="00114021" w:rsidP="00A66B18">
      <w:pPr>
        <w:spacing w:before="0" w:after="0"/>
      </w:pPr>
      <w:r>
        <w:separator/>
      </w:r>
    </w:p>
  </w:footnote>
  <w:footnote w:type="continuationSeparator" w:id="0">
    <w:p w14:paraId="24EECEF4" w14:textId="77777777" w:rsidR="00114021" w:rsidRDefault="00114021"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6D4E" w14:textId="77777777" w:rsidR="00B558AF" w:rsidRDefault="00B55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4BE7" w14:textId="2EF7B430" w:rsidR="00A66B18" w:rsidRPr="00CF0F16" w:rsidRDefault="00C37541" w:rsidP="00C37541">
    <w:pPr>
      <w:pStyle w:val="Intestazione"/>
      <w:ind w:left="0"/>
      <w:jc w:val="left"/>
      <w:rPr>
        <w:rFonts w:ascii="Times New Roman" w:hAnsi="Times New Roman" w:cs="Times New Roman"/>
      </w:rPr>
    </w:pPr>
    <w:r w:rsidRPr="00CF0F16">
      <w:rPr>
        <w:rFonts w:ascii="Times New Roman" w:hAnsi="Times New Roman" w:cs="Times New Roman"/>
        <w:noProof/>
      </w:rPr>
      <w:drawing>
        <wp:anchor distT="0" distB="0" distL="114300" distR="114300" simplePos="0" relativeHeight="251660288" behindDoc="0" locked="1" layoutInCell="1" allowOverlap="1" wp14:anchorId="136AD2D8" wp14:editId="15B3DB4B">
          <wp:simplePos x="0" y="0"/>
          <wp:positionH relativeFrom="page">
            <wp:posOffset>0</wp:posOffset>
          </wp:positionH>
          <wp:positionV relativeFrom="page">
            <wp:posOffset>0</wp:posOffset>
          </wp:positionV>
          <wp:extent cx="7560000" cy="1260000"/>
          <wp:effectExtent l="0" t="0" r="3175" b="0"/>
          <wp:wrapSquare wrapText="bothSides"/>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5AC7" w14:textId="77777777" w:rsidR="00B558AF" w:rsidRDefault="00B558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7B2D"/>
    <w:multiLevelType w:val="multilevel"/>
    <w:tmpl w:val="9A5A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A96680"/>
    <w:multiLevelType w:val="multilevel"/>
    <w:tmpl w:val="15C4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42"/>
    <w:rsid w:val="00083BAA"/>
    <w:rsid w:val="000A02D9"/>
    <w:rsid w:val="0010680C"/>
    <w:rsid w:val="00114021"/>
    <w:rsid w:val="00132938"/>
    <w:rsid w:val="00152B0B"/>
    <w:rsid w:val="001766D6"/>
    <w:rsid w:val="00183447"/>
    <w:rsid w:val="00192419"/>
    <w:rsid w:val="001C270D"/>
    <w:rsid w:val="001D0B5A"/>
    <w:rsid w:val="001E2320"/>
    <w:rsid w:val="001E629A"/>
    <w:rsid w:val="00214E28"/>
    <w:rsid w:val="0023180E"/>
    <w:rsid w:val="002D2737"/>
    <w:rsid w:val="002E7497"/>
    <w:rsid w:val="00352B81"/>
    <w:rsid w:val="003928E6"/>
    <w:rsid w:val="00394757"/>
    <w:rsid w:val="003A0150"/>
    <w:rsid w:val="003C6A16"/>
    <w:rsid w:val="003E24DF"/>
    <w:rsid w:val="0041428F"/>
    <w:rsid w:val="00496DA1"/>
    <w:rsid w:val="004A2B0D"/>
    <w:rsid w:val="00513DAE"/>
    <w:rsid w:val="005C2210"/>
    <w:rsid w:val="00615018"/>
    <w:rsid w:val="0062123A"/>
    <w:rsid w:val="00646E75"/>
    <w:rsid w:val="00655592"/>
    <w:rsid w:val="006F6F10"/>
    <w:rsid w:val="0074138C"/>
    <w:rsid w:val="00776626"/>
    <w:rsid w:val="00783E79"/>
    <w:rsid w:val="00796B30"/>
    <w:rsid w:val="007B21F5"/>
    <w:rsid w:val="007B5AE8"/>
    <w:rsid w:val="007E08B6"/>
    <w:rsid w:val="007E2273"/>
    <w:rsid w:val="007F5192"/>
    <w:rsid w:val="008F1E60"/>
    <w:rsid w:val="00913575"/>
    <w:rsid w:val="00916F1D"/>
    <w:rsid w:val="009459F1"/>
    <w:rsid w:val="009F6646"/>
    <w:rsid w:val="00A26FE7"/>
    <w:rsid w:val="00A66B18"/>
    <w:rsid w:val="00A6783B"/>
    <w:rsid w:val="00A7508F"/>
    <w:rsid w:val="00A96CF8"/>
    <w:rsid w:val="00AA089B"/>
    <w:rsid w:val="00AC3C2C"/>
    <w:rsid w:val="00AE1388"/>
    <w:rsid w:val="00AF3982"/>
    <w:rsid w:val="00B21809"/>
    <w:rsid w:val="00B30F83"/>
    <w:rsid w:val="00B50294"/>
    <w:rsid w:val="00B558AF"/>
    <w:rsid w:val="00B57B36"/>
    <w:rsid w:val="00B57D6E"/>
    <w:rsid w:val="00C35DCD"/>
    <w:rsid w:val="00C37541"/>
    <w:rsid w:val="00C701F7"/>
    <w:rsid w:val="00C70786"/>
    <w:rsid w:val="00C8644E"/>
    <w:rsid w:val="00C87E42"/>
    <w:rsid w:val="00CD3E7B"/>
    <w:rsid w:val="00CF0F16"/>
    <w:rsid w:val="00D10958"/>
    <w:rsid w:val="00D66593"/>
    <w:rsid w:val="00D71D66"/>
    <w:rsid w:val="00D73EF3"/>
    <w:rsid w:val="00DA4FB3"/>
    <w:rsid w:val="00DE17BF"/>
    <w:rsid w:val="00DE6DA2"/>
    <w:rsid w:val="00DF2D30"/>
    <w:rsid w:val="00E12CA4"/>
    <w:rsid w:val="00E24D03"/>
    <w:rsid w:val="00E4786A"/>
    <w:rsid w:val="00E55D74"/>
    <w:rsid w:val="00E6540C"/>
    <w:rsid w:val="00E77886"/>
    <w:rsid w:val="00E81E2A"/>
    <w:rsid w:val="00EB1FA4"/>
    <w:rsid w:val="00EB6C25"/>
    <w:rsid w:val="00EE0952"/>
    <w:rsid w:val="00F229D7"/>
    <w:rsid w:val="00F861C9"/>
    <w:rsid w:val="00FE0F43"/>
    <w:rsid w:val="00FF1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4A6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783B"/>
    <w:pPr>
      <w:spacing w:before="40" w:after="360"/>
      <w:ind w:left="720" w:right="720"/>
    </w:pPr>
    <w:rPr>
      <w:rFonts w:eastAsiaTheme="minorHAnsi"/>
      <w:color w:val="595959" w:themeColor="text1" w:themeTint="A6"/>
      <w:kern w:val="20"/>
      <w:szCs w:val="20"/>
    </w:rPr>
  </w:style>
  <w:style w:type="paragraph" w:styleId="Titolo1">
    <w:name w:val="heading 1"/>
    <w:basedOn w:val="Normale"/>
    <w:next w:val="Normale"/>
    <w:link w:val="Titolo1Carattere"/>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olo2">
    <w:name w:val="heading 2"/>
    <w:basedOn w:val="Normale"/>
    <w:next w:val="Normale"/>
    <w:link w:val="Titolo2Carattere"/>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e"/>
    <w:uiPriority w:val="3"/>
    <w:qFormat/>
    <w:rsid w:val="00A66B18"/>
    <w:pPr>
      <w:spacing w:before="840" w:after="40"/>
    </w:pPr>
    <w:rPr>
      <w:b/>
      <w:bCs/>
      <w:color w:val="000000" w:themeColor="text1"/>
    </w:rPr>
  </w:style>
  <w:style w:type="paragraph" w:styleId="Formuladiapertura">
    <w:name w:val="Salutation"/>
    <w:basedOn w:val="Normale"/>
    <w:link w:val="FormuladiaperturaCarattere"/>
    <w:uiPriority w:val="4"/>
    <w:unhideWhenUsed/>
    <w:qFormat/>
    <w:rsid w:val="00A66B18"/>
    <w:pPr>
      <w:spacing w:before="720"/>
    </w:pPr>
  </w:style>
  <w:style w:type="character" w:customStyle="1" w:styleId="FormuladiaperturaCarattere">
    <w:name w:val="Formula di apertura Carattere"/>
    <w:basedOn w:val="Carpredefinitoparagrafo"/>
    <w:link w:val="Formuladiapertura"/>
    <w:uiPriority w:val="4"/>
    <w:rsid w:val="00A66B18"/>
    <w:rPr>
      <w:rFonts w:eastAsiaTheme="minorHAnsi"/>
      <w:color w:val="595959" w:themeColor="text1" w:themeTint="A6"/>
      <w:kern w:val="20"/>
      <w:sz w:val="20"/>
      <w:szCs w:val="20"/>
    </w:rPr>
  </w:style>
  <w:style w:type="paragraph" w:styleId="Formuladichiusura">
    <w:name w:val="Closing"/>
    <w:basedOn w:val="Normale"/>
    <w:next w:val="Firma"/>
    <w:link w:val="FormuladichiusuraCarattere"/>
    <w:uiPriority w:val="6"/>
    <w:unhideWhenUsed/>
    <w:qFormat/>
    <w:rsid w:val="00A6783B"/>
    <w:pPr>
      <w:spacing w:before="480" w:after="960"/>
    </w:pPr>
  </w:style>
  <w:style w:type="character" w:customStyle="1" w:styleId="FormuladichiusuraCarattere">
    <w:name w:val="Formula di chiusura Carattere"/>
    <w:basedOn w:val="Carpredefinitoparagrafo"/>
    <w:link w:val="Formuladichiusura"/>
    <w:uiPriority w:val="6"/>
    <w:rsid w:val="00A6783B"/>
    <w:rPr>
      <w:rFonts w:eastAsiaTheme="minorHAnsi"/>
      <w:color w:val="595959" w:themeColor="text1" w:themeTint="A6"/>
      <w:kern w:val="20"/>
      <w:szCs w:val="20"/>
    </w:rPr>
  </w:style>
  <w:style w:type="paragraph" w:styleId="Firma">
    <w:name w:val="Signature"/>
    <w:basedOn w:val="Normale"/>
    <w:link w:val="FirmaCarattere"/>
    <w:uiPriority w:val="7"/>
    <w:unhideWhenUsed/>
    <w:qFormat/>
    <w:rsid w:val="00A6783B"/>
    <w:pPr>
      <w:contextualSpacing/>
    </w:pPr>
    <w:rPr>
      <w:b/>
      <w:bCs/>
      <w:color w:val="17406D" w:themeColor="accent1"/>
    </w:rPr>
  </w:style>
  <w:style w:type="character" w:customStyle="1" w:styleId="FirmaCarattere">
    <w:name w:val="Firma Carattere"/>
    <w:basedOn w:val="Carpredefinitoparagrafo"/>
    <w:link w:val="Firma"/>
    <w:uiPriority w:val="7"/>
    <w:rsid w:val="00A6783B"/>
    <w:rPr>
      <w:rFonts w:eastAsiaTheme="minorHAnsi"/>
      <w:b/>
      <w:bCs/>
      <w:color w:val="17406D" w:themeColor="accent1"/>
      <w:kern w:val="20"/>
      <w:szCs w:val="20"/>
    </w:rPr>
  </w:style>
  <w:style w:type="paragraph" w:styleId="Intestazione">
    <w:name w:val="header"/>
    <w:basedOn w:val="Normale"/>
    <w:link w:val="IntestazioneCarattere"/>
    <w:uiPriority w:val="99"/>
    <w:unhideWhenUsed/>
    <w:rsid w:val="003E24DF"/>
    <w:pPr>
      <w:spacing w:after="0"/>
      <w:jc w:val="right"/>
    </w:pPr>
  </w:style>
  <w:style w:type="character" w:customStyle="1" w:styleId="IntestazioneCarattere">
    <w:name w:val="Intestazione Carattere"/>
    <w:basedOn w:val="Carpredefinitoparagrafo"/>
    <w:link w:val="Intestazione"/>
    <w:uiPriority w:val="99"/>
    <w:rsid w:val="003E24DF"/>
    <w:rPr>
      <w:rFonts w:eastAsiaTheme="minorHAnsi"/>
      <w:color w:val="595959" w:themeColor="text1" w:themeTint="A6"/>
      <w:kern w:val="20"/>
      <w:sz w:val="20"/>
      <w:szCs w:val="20"/>
    </w:rPr>
  </w:style>
  <w:style w:type="character" w:styleId="Enfasigrassetto">
    <w:name w:val="Strong"/>
    <w:basedOn w:val="Carpredefinitoparagrafo"/>
    <w:uiPriority w:val="22"/>
    <w:qFormat/>
    <w:rsid w:val="003E24DF"/>
    <w:rPr>
      <w:b/>
      <w:bCs/>
    </w:rPr>
  </w:style>
  <w:style w:type="paragraph" w:customStyle="1" w:styleId="Informazionidicontatto">
    <w:name w:val="Informazioni di contatto"/>
    <w:basedOn w:val="Normale"/>
    <w:uiPriority w:val="1"/>
    <w:qFormat/>
    <w:rsid w:val="00A66B18"/>
    <w:pPr>
      <w:spacing w:before="0" w:after="0"/>
    </w:pPr>
    <w:rPr>
      <w:color w:val="FFFFFF" w:themeColor="background1"/>
    </w:rPr>
  </w:style>
  <w:style w:type="character" w:customStyle="1" w:styleId="Titolo2Carattere">
    <w:name w:val="Titolo 2 Carattere"/>
    <w:basedOn w:val="Carpredefinitoparagrafo"/>
    <w:link w:val="Tito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unhideWhenUsed/>
    <w:rsid w:val="00A66B18"/>
    <w:pPr>
      <w:tabs>
        <w:tab w:val="center" w:pos="4680"/>
        <w:tab w:val="right" w:pos="9360"/>
      </w:tabs>
      <w:spacing w:before="0" w:after="0"/>
    </w:pPr>
  </w:style>
  <w:style w:type="character" w:customStyle="1" w:styleId="PidipaginaCarattere">
    <w:name w:val="Piè di pagina Carattere"/>
    <w:basedOn w:val="Carpredefinitoparagrafo"/>
    <w:link w:val="Pidipagina"/>
    <w:uiPriority w:val="99"/>
    <w:rsid w:val="00A66B18"/>
    <w:rPr>
      <w:rFonts w:eastAsiaTheme="minorHAnsi"/>
      <w:color w:val="595959" w:themeColor="text1" w:themeTint="A6"/>
      <w:kern w:val="20"/>
      <w:sz w:val="20"/>
      <w:szCs w:val="20"/>
    </w:rPr>
  </w:style>
  <w:style w:type="paragraph" w:customStyle="1" w:styleId="Logo">
    <w:name w:val="Logo"/>
    <w:basedOn w:val="Normale"/>
    <w:next w:val="Normale"/>
    <w:link w:val="Caratter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tterelogo">
    <w:name w:val="Carattere logo"/>
    <w:basedOn w:val="Carpredefinitoparagrafo"/>
    <w:link w:val="Logo"/>
    <w:rsid w:val="00AA089B"/>
    <w:rPr>
      <w:rFonts w:eastAsiaTheme="minorHAnsi" w:hAnsi="Calibri"/>
      <w:b/>
      <w:bCs/>
      <w:color w:val="FFFFFF" w:themeColor="background1"/>
      <w:spacing w:val="120"/>
      <w:kern w:val="24"/>
      <w:sz w:val="44"/>
      <w:szCs w:val="48"/>
    </w:rPr>
  </w:style>
  <w:style w:type="character" w:styleId="Collegamentoipertestuale">
    <w:name w:val="Hyperlink"/>
    <w:basedOn w:val="Carpredefinitoparagrafo"/>
    <w:uiPriority w:val="99"/>
    <w:unhideWhenUsed/>
    <w:rsid w:val="00D73EF3"/>
    <w:rPr>
      <w:color w:val="0000FF"/>
      <w:u w:val="single"/>
    </w:rPr>
  </w:style>
  <w:style w:type="character" w:styleId="Enfasicorsivo">
    <w:name w:val="Emphasis"/>
    <w:basedOn w:val="Carpredefinitoparagrafo"/>
    <w:uiPriority w:val="20"/>
    <w:qFormat/>
    <w:rsid w:val="00D73EF3"/>
    <w:rPr>
      <w:i/>
      <w:iCs/>
    </w:rPr>
  </w:style>
  <w:style w:type="character" w:styleId="Menzionenonrisolta">
    <w:name w:val="Unresolved Mention"/>
    <w:basedOn w:val="Carpredefinitoparagrafo"/>
    <w:uiPriority w:val="99"/>
    <w:semiHidden/>
    <w:unhideWhenUsed/>
    <w:rsid w:val="00C8644E"/>
    <w:rPr>
      <w:color w:val="605E5C"/>
      <w:shd w:val="clear" w:color="auto" w:fill="E1DFDD"/>
    </w:rPr>
  </w:style>
  <w:style w:type="character" w:customStyle="1" w:styleId="nav-previous">
    <w:name w:val="nav-previous"/>
    <w:basedOn w:val="Carpredefinitoparagrafo"/>
    <w:rsid w:val="000A0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767958">
      <w:bodyDiv w:val="1"/>
      <w:marLeft w:val="0"/>
      <w:marRight w:val="0"/>
      <w:marTop w:val="0"/>
      <w:marBottom w:val="0"/>
      <w:divBdr>
        <w:top w:val="none" w:sz="0" w:space="0" w:color="auto"/>
        <w:left w:val="none" w:sz="0" w:space="0" w:color="auto"/>
        <w:bottom w:val="none" w:sz="0" w:space="0" w:color="auto"/>
        <w:right w:val="none" w:sz="0" w:space="0" w:color="auto"/>
      </w:divBdr>
    </w:div>
    <w:div w:id="1893492921">
      <w:bodyDiv w:val="1"/>
      <w:marLeft w:val="0"/>
      <w:marRight w:val="0"/>
      <w:marTop w:val="0"/>
      <w:marBottom w:val="0"/>
      <w:divBdr>
        <w:top w:val="none" w:sz="0" w:space="0" w:color="auto"/>
        <w:left w:val="none" w:sz="0" w:space="0" w:color="auto"/>
        <w:bottom w:val="none" w:sz="0" w:space="0" w:color="auto"/>
        <w:right w:val="none" w:sz="0" w:space="0" w:color="auto"/>
      </w:divBdr>
      <w:divsChild>
        <w:div w:id="2064671153">
          <w:marLeft w:val="0"/>
          <w:marRight w:val="0"/>
          <w:marTop w:val="0"/>
          <w:marBottom w:val="0"/>
          <w:divBdr>
            <w:top w:val="none" w:sz="0" w:space="0" w:color="auto"/>
            <w:left w:val="none" w:sz="0" w:space="0" w:color="auto"/>
            <w:bottom w:val="none" w:sz="0" w:space="0" w:color="auto"/>
            <w:right w:val="none" w:sz="0" w:space="0" w:color="auto"/>
          </w:divBdr>
        </w:div>
      </w:divsChild>
    </w:div>
    <w:div w:id="213648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bblexRH7x78"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Microsoft\Office\16.0\DTS\it-IT%7b66C36CEC-43EE-44FB-B88E-4F147E2492E6%7d\%7b8A0D89E4-024F-432B-A8F5-6B24F07A429C%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2.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F14E3D-276C-45F5-99CE-FF0579F38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{8A0D89E4-024F-432B-A8F5-6B24F07A429C}tf56348247_win32</Template>
  <TotalTime>0</TotalTime>
  <Pages>2</Pages>
  <Words>330</Words>
  <Characters>1885</Characters>
  <Application>Microsoft Office Word</Application>
  <DocSecurity>0</DocSecurity>
  <Lines>15</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2021-10-08T16:31:00Z</dcterms:created>
  <dcterms:modified xsi:type="dcterms:W3CDTF">2021-10-08T16:31:00Z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