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Pr="58B6F4F6">
        <w:rPr>
          <w:rFonts w:ascii="Arial" w:eastAsia="Arial" w:hAnsi="Arial" w:cs="Arial"/>
          <w:b/>
          <w:bCs/>
          <w:color w:val="0000FF"/>
        </w:rPr>
        <w:t>Servizio</w:t>
      </w:r>
      <w:r w:rsidR="0024598B">
        <w:rPr>
          <w:rFonts w:ascii="Arial" w:eastAsia="Arial" w:hAnsi="Arial" w:cs="Arial"/>
          <w:b/>
          <w:bCs/>
          <w:color w:val="0000FF"/>
        </w:rPr>
        <w:t xml:space="preserve"> </w:t>
      </w:r>
      <w:r w:rsidRPr="58B6F4F6">
        <w:rPr>
          <w:rFonts w:ascii="Arial" w:eastAsia="Arial" w:hAnsi="Arial" w:cs="Arial"/>
          <w:b/>
          <w:bCs/>
          <w:color w:val="0000FF"/>
        </w:rPr>
        <w:t>Ufficio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374D22">
        <w:rPr>
          <w:rFonts w:ascii="Calibri" w:eastAsia="Calibri" w:hAnsi="Calibri" w:cs="Calibri"/>
          <w:color w:val="002060"/>
        </w:rPr>
        <w:t>3</w:t>
      </w:r>
      <w:r w:rsidR="00CF7C44">
        <w:rPr>
          <w:rFonts w:ascii="Calibri" w:eastAsia="Calibri" w:hAnsi="Calibri" w:cs="Calibri"/>
          <w:color w:val="002060"/>
        </w:rPr>
        <w:t>8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proofErr w:type="gramStart"/>
      <w:r w:rsidR="00CF7C44">
        <w:rPr>
          <w:rFonts w:ascii="Calibri" w:eastAsia="Calibri" w:hAnsi="Calibri" w:cs="Calibri"/>
          <w:color w:val="002060"/>
        </w:rPr>
        <w:t>18</w:t>
      </w:r>
      <w:r w:rsidRPr="78EC66BF">
        <w:rPr>
          <w:rFonts w:ascii="Calibri" w:eastAsia="Calibri" w:hAnsi="Calibri" w:cs="Calibri"/>
          <w:color w:val="002060"/>
        </w:rPr>
        <w:t xml:space="preserve"> </w:t>
      </w:r>
      <w:r w:rsidR="00441B96">
        <w:rPr>
          <w:rFonts w:ascii="Calibri" w:eastAsia="Calibri" w:hAnsi="Calibri" w:cs="Calibri"/>
          <w:color w:val="002060"/>
        </w:rPr>
        <w:t xml:space="preserve"> giugno</w:t>
      </w:r>
      <w:proofErr w:type="gramEnd"/>
      <w:r w:rsidR="00441B96">
        <w:rPr>
          <w:rFonts w:ascii="Calibri" w:eastAsia="Calibri" w:hAnsi="Calibri" w:cs="Calibri"/>
          <w:color w:val="002060"/>
        </w:rPr>
        <w:t xml:space="preserve">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F82EFA" w:rsidRDefault="00F82EFA" w:rsidP="006F5DA8">
      <w:pPr>
        <w:spacing w:line="276" w:lineRule="auto"/>
        <w:jc w:val="center"/>
        <w:rPr>
          <w:b/>
          <w:color w:val="002060"/>
          <w:sz w:val="26"/>
          <w:szCs w:val="26"/>
        </w:rPr>
      </w:pPr>
    </w:p>
    <w:p w:rsidR="00FC0E0F" w:rsidRDefault="00CF7C44" w:rsidP="00FC0E0F">
      <w:pPr>
        <w:jc w:val="center"/>
        <w:rPr>
          <w:b/>
          <w:color w:val="002060"/>
          <w:sz w:val="32"/>
          <w:szCs w:val="32"/>
        </w:rPr>
      </w:pPr>
      <w:r w:rsidRPr="00CF7C44">
        <w:rPr>
          <w:b/>
          <w:color w:val="002060"/>
          <w:sz w:val="32"/>
          <w:szCs w:val="32"/>
        </w:rPr>
        <w:t xml:space="preserve">Giornata Rifugiato, anche la Diocesi di Trento sostiene </w:t>
      </w:r>
    </w:p>
    <w:p w:rsidR="00CF7C44" w:rsidRPr="00CF7C44" w:rsidRDefault="00CF7C44" w:rsidP="00FC0E0F">
      <w:pPr>
        <w:jc w:val="center"/>
        <w:rPr>
          <w:b/>
          <w:color w:val="002060"/>
          <w:sz w:val="32"/>
          <w:szCs w:val="32"/>
        </w:rPr>
      </w:pPr>
      <w:r w:rsidRPr="00CF7C44">
        <w:rPr>
          <w:b/>
          <w:color w:val="002060"/>
          <w:sz w:val="32"/>
          <w:szCs w:val="32"/>
        </w:rPr>
        <w:t xml:space="preserve">la marcia </w:t>
      </w:r>
      <w:r w:rsidR="00FC0E0F">
        <w:rPr>
          <w:b/>
          <w:color w:val="002060"/>
          <w:sz w:val="32"/>
          <w:szCs w:val="32"/>
        </w:rPr>
        <w:t xml:space="preserve">“Restiamo umani” con John </w:t>
      </w:r>
      <w:proofErr w:type="spellStart"/>
      <w:r w:rsidRPr="00CF7C44">
        <w:rPr>
          <w:b/>
          <w:color w:val="002060"/>
          <w:sz w:val="32"/>
          <w:szCs w:val="32"/>
        </w:rPr>
        <w:t>Mpaliza</w:t>
      </w:r>
      <w:proofErr w:type="spellEnd"/>
    </w:p>
    <w:p w:rsidR="00CF7C44" w:rsidRDefault="00CF7C44" w:rsidP="00CF7C44">
      <w:pPr>
        <w:jc w:val="both"/>
      </w:pPr>
    </w:p>
    <w:p w:rsidR="00C86C6D" w:rsidRDefault="00C86C6D" w:rsidP="00CF7C44">
      <w:pPr>
        <w:jc w:val="both"/>
        <w:rPr>
          <w:sz w:val="26"/>
          <w:szCs w:val="26"/>
        </w:rPr>
      </w:pPr>
    </w:p>
    <w:p w:rsidR="00CF7C44" w:rsidRPr="00FC0E0F" w:rsidRDefault="00CF7C44" w:rsidP="00CF7C44">
      <w:pPr>
        <w:jc w:val="both"/>
        <w:rPr>
          <w:sz w:val="26"/>
          <w:szCs w:val="26"/>
        </w:rPr>
      </w:pPr>
      <w:r w:rsidRPr="00FC0E0F">
        <w:rPr>
          <w:sz w:val="26"/>
          <w:szCs w:val="26"/>
        </w:rPr>
        <w:t>In occasione della Giornata Mondiale del rifugiato</w:t>
      </w:r>
      <w:r w:rsidR="00C86C6D">
        <w:rPr>
          <w:sz w:val="26"/>
          <w:szCs w:val="26"/>
        </w:rPr>
        <w:t xml:space="preserve"> del 20 giugno</w:t>
      </w:r>
      <w:r w:rsidRPr="00FC0E0F">
        <w:rPr>
          <w:sz w:val="26"/>
          <w:szCs w:val="26"/>
        </w:rPr>
        <w:t xml:space="preserve">, anche la Diocesi di Trento - attraverso </w:t>
      </w:r>
      <w:r w:rsidR="002C22D5">
        <w:rPr>
          <w:sz w:val="26"/>
          <w:szCs w:val="26"/>
        </w:rPr>
        <w:t xml:space="preserve">i Servizi di Pastorale </w:t>
      </w:r>
      <w:r w:rsidRPr="00FC0E0F">
        <w:rPr>
          <w:sz w:val="26"/>
          <w:szCs w:val="26"/>
        </w:rPr>
        <w:t>Missionari</w:t>
      </w:r>
      <w:r w:rsidR="002C22D5">
        <w:rPr>
          <w:sz w:val="26"/>
          <w:szCs w:val="26"/>
        </w:rPr>
        <w:t>a</w:t>
      </w:r>
      <w:r w:rsidRPr="00FC0E0F">
        <w:rPr>
          <w:sz w:val="26"/>
          <w:szCs w:val="26"/>
        </w:rPr>
        <w:t>, Pastorale dei Migranti</w:t>
      </w:r>
      <w:bookmarkStart w:id="0" w:name="_GoBack"/>
      <w:bookmarkEnd w:id="0"/>
      <w:r w:rsidRPr="00FC0E0F">
        <w:rPr>
          <w:sz w:val="26"/>
          <w:szCs w:val="26"/>
        </w:rPr>
        <w:t xml:space="preserve"> e accanto all’associazione ACCRI – sostiene e promuove </w:t>
      </w:r>
      <w:r w:rsidR="00FC0E0F" w:rsidRPr="00FC0E0F">
        <w:rPr>
          <w:sz w:val="26"/>
          <w:szCs w:val="26"/>
        </w:rPr>
        <w:t xml:space="preserve">l’iniziativa “Restiamo umani” </w:t>
      </w:r>
      <w:r w:rsidRPr="00FC0E0F">
        <w:rPr>
          <w:sz w:val="26"/>
          <w:szCs w:val="26"/>
        </w:rPr>
        <w:t xml:space="preserve">lanciata dall’attivista John </w:t>
      </w:r>
      <w:proofErr w:type="spellStart"/>
      <w:r w:rsidRPr="00FC0E0F">
        <w:rPr>
          <w:sz w:val="26"/>
          <w:szCs w:val="26"/>
        </w:rPr>
        <w:t>Mpaliza</w:t>
      </w:r>
      <w:proofErr w:type="spellEnd"/>
      <w:r w:rsidRPr="00FC0E0F">
        <w:rPr>
          <w:sz w:val="26"/>
          <w:szCs w:val="26"/>
        </w:rPr>
        <w:t xml:space="preserve"> e </w:t>
      </w:r>
      <w:r w:rsidR="00FC0E0F" w:rsidRPr="00FC0E0F">
        <w:rPr>
          <w:sz w:val="26"/>
          <w:szCs w:val="26"/>
        </w:rPr>
        <w:t xml:space="preserve">condivisa </w:t>
      </w:r>
      <w:r w:rsidRPr="00FC0E0F">
        <w:rPr>
          <w:sz w:val="26"/>
          <w:szCs w:val="26"/>
        </w:rPr>
        <w:t xml:space="preserve">da diverse realtà trentine. Si tratta di una marcia che, partendo da </w:t>
      </w:r>
      <w:r w:rsidRPr="00C86C6D">
        <w:rPr>
          <w:b/>
          <w:sz w:val="26"/>
          <w:szCs w:val="26"/>
        </w:rPr>
        <w:t>Trento</w:t>
      </w:r>
      <w:r w:rsidR="0024598B">
        <w:rPr>
          <w:b/>
          <w:sz w:val="26"/>
          <w:szCs w:val="26"/>
        </w:rPr>
        <w:t>,</w:t>
      </w:r>
      <w:r w:rsidRPr="00FC0E0F">
        <w:rPr>
          <w:sz w:val="26"/>
          <w:szCs w:val="26"/>
        </w:rPr>
        <w:t xml:space="preserve"> intende raggiungere </w:t>
      </w:r>
      <w:r w:rsidRPr="00C86C6D">
        <w:rPr>
          <w:b/>
          <w:sz w:val="26"/>
          <w:szCs w:val="26"/>
        </w:rPr>
        <w:t>Roma</w:t>
      </w:r>
      <w:r w:rsidRPr="00FC0E0F">
        <w:rPr>
          <w:sz w:val="26"/>
          <w:szCs w:val="26"/>
        </w:rPr>
        <w:t xml:space="preserve">, con l’intento di sensibilizzare l’opinione pubblica sul tema del </w:t>
      </w:r>
      <w:r w:rsidRPr="00C86C6D">
        <w:rPr>
          <w:b/>
          <w:sz w:val="26"/>
          <w:szCs w:val="26"/>
        </w:rPr>
        <w:t>razzismo</w:t>
      </w:r>
      <w:r w:rsidRPr="00FC0E0F">
        <w:rPr>
          <w:sz w:val="26"/>
          <w:szCs w:val="26"/>
        </w:rPr>
        <w:t xml:space="preserve"> </w:t>
      </w:r>
      <w:r w:rsidR="0024598B">
        <w:rPr>
          <w:sz w:val="26"/>
          <w:szCs w:val="26"/>
        </w:rPr>
        <w:t>e per abbattere i muri dell’indifferenza</w:t>
      </w:r>
      <w:r w:rsidRPr="00FC0E0F">
        <w:rPr>
          <w:sz w:val="26"/>
          <w:szCs w:val="26"/>
        </w:rPr>
        <w:t>.</w:t>
      </w:r>
    </w:p>
    <w:p w:rsidR="00CF7C44" w:rsidRPr="00FC0E0F" w:rsidRDefault="00CF7C44" w:rsidP="00CF7C44">
      <w:pPr>
        <w:jc w:val="both"/>
        <w:rPr>
          <w:sz w:val="26"/>
          <w:szCs w:val="26"/>
        </w:rPr>
      </w:pPr>
      <w:r w:rsidRPr="00FC0E0F">
        <w:rPr>
          <w:sz w:val="26"/>
          <w:szCs w:val="26"/>
        </w:rPr>
        <w:t xml:space="preserve">La partenza è prevista giovedì dal parco S. Chiara di Trento </w:t>
      </w:r>
      <w:r w:rsidR="00C86C6D" w:rsidRPr="00C86C6D">
        <w:rPr>
          <w:b/>
          <w:sz w:val="26"/>
          <w:szCs w:val="26"/>
        </w:rPr>
        <w:t xml:space="preserve">giovedì 20 alle </w:t>
      </w:r>
      <w:r w:rsidRPr="00C86C6D">
        <w:rPr>
          <w:b/>
          <w:sz w:val="26"/>
          <w:szCs w:val="26"/>
        </w:rPr>
        <w:t>ore 18</w:t>
      </w:r>
      <w:r w:rsidRPr="00FC0E0F">
        <w:rPr>
          <w:sz w:val="26"/>
          <w:szCs w:val="26"/>
        </w:rPr>
        <w:t xml:space="preserve">, dopo un momento musicale. La prima tappa sarà fino a Mattarello. In seguito, ogni giorno la marcia sarà accompagnata da gruppi locali fino a raggiungere Roma, dove l’arrivo è previsto il </w:t>
      </w:r>
      <w:r w:rsidRPr="00C86C6D">
        <w:rPr>
          <w:b/>
          <w:sz w:val="26"/>
          <w:szCs w:val="26"/>
        </w:rPr>
        <w:t>19 ottobre</w:t>
      </w:r>
      <w:r w:rsidRPr="00FC0E0F">
        <w:rPr>
          <w:sz w:val="26"/>
          <w:szCs w:val="26"/>
        </w:rPr>
        <w:t>.</w:t>
      </w:r>
    </w:p>
    <w:p w:rsidR="00CF7C44" w:rsidRPr="00FC0E0F" w:rsidRDefault="00CF7C44" w:rsidP="00CF7C44">
      <w:pPr>
        <w:jc w:val="both"/>
        <w:rPr>
          <w:sz w:val="26"/>
          <w:szCs w:val="26"/>
        </w:rPr>
      </w:pPr>
      <w:r w:rsidRPr="00FC0E0F">
        <w:rPr>
          <w:sz w:val="26"/>
          <w:szCs w:val="26"/>
        </w:rPr>
        <w:t xml:space="preserve">“John – spiegano i </w:t>
      </w:r>
      <w:r w:rsidR="00FC0E0F" w:rsidRPr="00FC0E0F">
        <w:rPr>
          <w:sz w:val="26"/>
          <w:szCs w:val="26"/>
        </w:rPr>
        <w:t xml:space="preserve">promotori in Diocesi </w:t>
      </w:r>
      <w:r w:rsidRPr="00FC0E0F">
        <w:rPr>
          <w:sz w:val="26"/>
          <w:szCs w:val="26"/>
        </w:rPr>
        <w:t>– chiede semplicemente di camminare con lui e i comitati a lui collegati organizzeranno ad ogni tappa un incontro e attività di sensibilizzazione. Per quanti si riconoscono nei valori che stanno alla base dell’iniziativa, l’invito è dunque quello di iniziare col piede giusto, accompagnando John fino a Mattarello nella serata del 20 giugno”.</w:t>
      </w:r>
    </w:p>
    <w:p w:rsidR="00CF7C44" w:rsidRPr="00FC0E0F" w:rsidRDefault="00CF7C44" w:rsidP="006F5DA8">
      <w:pPr>
        <w:spacing w:line="276" w:lineRule="auto"/>
        <w:jc w:val="center"/>
        <w:rPr>
          <w:b/>
          <w:color w:val="002060"/>
          <w:sz w:val="26"/>
          <w:szCs w:val="26"/>
        </w:rPr>
      </w:pPr>
    </w:p>
    <w:sectPr w:rsidR="00CF7C44" w:rsidRPr="00FC0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A3A09"/>
    <w:rsid w:val="000E62AE"/>
    <w:rsid w:val="00126A78"/>
    <w:rsid w:val="00144995"/>
    <w:rsid w:val="001D0A30"/>
    <w:rsid w:val="001E6879"/>
    <w:rsid w:val="001F7B7B"/>
    <w:rsid w:val="0024598B"/>
    <w:rsid w:val="002C22D5"/>
    <w:rsid w:val="003103C5"/>
    <w:rsid w:val="003158A4"/>
    <w:rsid w:val="00374D22"/>
    <w:rsid w:val="00395D20"/>
    <w:rsid w:val="003B0619"/>
    <w:rsid w:val="003F4A8D"/>
    <w:rsid w:val="00434A95"/>
    <w:rsid w:val="00441B96"/>
    <w:rsid w:val="00442D3F"/>
    <w:rsid w:val="005A5654"/>
    <w:rsid w:val="005E3E5A"/>
    <w:rsid w:val="0061145C"/>
    <w:rsid w:val="006C2B17"/>
    <w:rsid w:val="006D535F"/>
    <w:rsid w:val="006D6F34"/>
    <w:rsid w:val="006F0AAE"/>
    <w:rsid w:val="006F5DA8"/>
    <w:rsid w:val="0074341B"/>
    <w:rsid w:val="00746E0B"/>
    <w:rsid w:val="00831805"/>
    <w:rsid w:val="008339E0"/>
    <w:rsid w:val="00860F94"/>
    <w:rsid w:val="008A2873"/>
    <w:rsid w:val="008D0816"/>
    <w:rsid w:val="00A05B46"/>
    <w:rsid w:val="00A44DF4"/>
    <w:rsid w:val="00AF04DD"/>
    <w:rsid w:val="00B13307"/>
    <w:rsid w:val="00B37B50"/>
    <w:rsid w:val="00B418D7"/>
    <w:rsid w:val="00B84C04"/>
    <w:rsid w:val="00BD6AC2"/>
    <w:rsid w:val="00BE150A"/>
    <w:rsid w:val="00C86C6D"/>
    <w:rsid w:val="00CB19A2"/>
    <w:rsid w:val="00CE451C"/>
    <w:rsid w:val="00CF7C44"/>
    <w:rsid w:val="00E01BF5"/>
    <w:rsid w:val="00E96DE5"/>
    <w:rsid w:val="00EF163A"/>
    <w:rsid w:val="00F82EFA"/>
    <w:rsid w:val="00FC0E0F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5707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58EE-D6BF-468B-9881-A81AFBA1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2019-06-18T13:07:00Z</cp:lastPrinted>
  <dcterms:created xsi:type="dcterms:W3CDTF">2019-06-18T14:52:00Z</dcterms:created>
  <dcterms:modified xsi:type="dcterms:W3CDTF">2019-06-18T14:52:00Z</dcterms:modified>
</cp:coreProperties>
</file>